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C8" w:rsidRPr="00480B9F" w:rsidRDefault="00F900C8" w:rsidP="00775026">
      <w:pPr>
        <w:pStyle w:val="ListParagraph"/>
        <w:spacing w:line="216" w:lineRule="auto"/>
        <w:ind w:left="360"/>
        <w:jc w:val="center"/>
        <w:rPr>
          <w:rFonts w:ascii="Mangal" w:eastAsia="Arial Unicode MS" w:hAnsi="Mangal"/>
          <w:b/>
          <w:bCs/>
          <w:sz w:val="28"/>
          <w:szCs w:val="28"/>
        </w:rPr>
      </w:pPr>
      <w:r w:rsidRPr="00480B9F">
        <w:rPr>
          <w:rFonts w:ascii="Mangal" w:eastAsia="Arial Unicode MS" w:hAnsi="Mangal"/>
          <w:b/>
          <w:bCs/>
          <w:sz w:val="28"/>
          <w:szCs w:val="28"/>
          <w:cs/>
        </w:rPr>
        <w:t>भारत सरकार</w:t>
      </w:r>
    </w:p>
    <w:p w:rsidR="00F900C8" w:rsidRPr="00480B9F" w:rsidRDefault="00F900C8" w:rsidP="00775026">
      <w:pPr>
        <w:pStyle w:val="ListParagraph"/>
        <w:spacing w:line="216" w:lineRule="auto"/>
        <w:ind w:left="360"/>
        <w:jc w:val="center"/>
        <w:rPr>
          <w:rFonts w:ascii="Mangal" w:eastAsia="Arial Unicode MS" w:hAnsi="Mangal"/>
          <w:b/>
          <w:bCs/>
          <w:sz w:val="28"/>
          <w:szCs w:val="28"/>
        </w:rPr>
      </w:pPr>
      <w:r w:rsidRPr="00480B9F">
        <w:rPr>
          <w:rFonts w:ascii="Mangal" w:eastAsia="Arial Unicode MS" w:hAnsi="Mangal"/>
          <w:b/>
          <w:bCs/>
          <w:sz w:val="28"/>
          <w:szCs w:val="28"/>
          <w:cs/>
        </w:rPr>
        <w:t>रक्षा मंत्रालय</w:t>
      </w:r>
    </w:p>
    <w:p w:rsidR="00F900C8" w:rsidRPr="00480B9F" w:rsidRDefault="006711A9" w:rsidP="00775026">
      <w:pPr>
        <w:pStyle w:val="ListParagraph"/>
        <w:spacing w:line="216" w:lineRule="auto"/>
        <w:ind w:left="360"/>
        <w:jc w:val="center"/>
        <w:rPr>
          <w:rFonts w:ascii="Mangal" w:eastAsia="Arial Unicode MS" w:hAnsi="Mangal"/>
          <w:b/>
          <w:bCs/>
          <w:sz w:val="28"/>
          <w:szCs w:val="28"/>
        </w:rPr>
      </w:pPr>
      <w:r>
        <w:rPr>
          <w:rFonts w:ascii="Mangal" w:eastAsia="Arial Unicode MS" w:hAnsi="Mangal"/>
          <w:b/>
          <w:bCs/>
          <w:sz w:val="28"/>
          <w:szCs w:val="28"/>
          <w:cs/>
        </w:rPr>
        <w:t>रक्षा</w:t>
      </w:r>
      <w:r w:rsidR="00F900C8" w:rsidRPr="00480B9F">
        <w:rPr>
          <w:rFonts w:ascii="Mangal" w:eastAsia="Arial Unicode MS" w:hAnsi="Mangal"/>
          <w:b/>
          <w:bCs/>
          <w:sz w:val="28"/>
          <w:szCs w:val="28"/>
          <w:cs/>
        </w:rPr>
        <w:t xml:space="preserve"> विभाग</w:t>
      </w:r>
    </w:p>
    <w:p w:rsidR="005507A8" w:rsidRDefault="00F900C8" w:rsidP="00775026">
      <w:pPr>
        <w:pStyle w:val="ListParagraph"/>
        <w:spacing w:line="216" w:lineRule="auto"/>
        <w:ind w:left="360"/>
        <w:jc w:val="center"/>
        <w:rPr>
          <w:rFonts w:ascii="Mangal" w:eastAsia="Arial Unicode MS" w:hAnsi="Mangal"/>
          <w:b/>
          <w:bCs/>
          <w:sz w:val="28"/>
          <w:szCs w:val="28"/>
        </w:rPr>
      </w:pPr>
      <w:r w:rsidRPr="00480B9F">
        <w:rPr>
          <w:rFonts w:ascii="Mangal" w:eastAsia="Arial Unicode MS" w:hAnsi="Mangal"/>
          <w:b/>
          <w:bCs/>
          <w:sz w:val="28"/>
          <w:szCs w:val="28"/>
          <w:cs/>
        </w:rPr>
        <w:t>राज्य सभा</w:t>
      </w:r>
      <w:r w:rsidRPr="00480B9F">
        <w:rPr>
          <w:rFonts w:ascii="Mangal" w:eastAsia="Arial Unicode MS" w:hAnsi="Mangal"/>
          <w:b/>
          <w:bCs/>
          <w:sz w:val="28"/>
          <w:szCs w:val="28"/>
        </w:rPr>
        <w:br/>
      </w:r>
      <w:r w:rsidR="00B91356">
        <w:rPr>
          <w:rFonts w:ascii="Mangal" w:eastAsia="Arial Unicode MS" w:hAnsi="Mangal"/>
          <w:b/>
          <w:bCs/>
          <w:sz w:val="28"/>
          <w:szCs w:val="28"/>
          <w:cs/>
        </w:rPr>
        <w:t>अ</w:t>
      </w:r>
      <w:r w:rsidRPr="00480B9F">
        <w:rPr>
          <w:rFonts w:ascii="Mangal" w:eastAsia="Arial Unicode MS" w:hAnsi="Mangal"/>
          <w:b/>
          <w:bCs/>
          <w:sz w:val="28"/>
          <w:szCs w:val="28"/>
          <w:cs/>
        </w:rPr>
        <w:t xml:space="preserve">तारांकित प्रश्न संख्या </w:t>
      </w:r>
      <w:r w:rsidR="005507A8">
        <w:rPr>
          <w:rFonts w:ascii="Mangal" w:eastAsia="Arial Unicode MS" w:hAnsi="Mangal"/>
          <w:b/>
          <w:bCs/>
          <w:sz w:val="28"/>
          <w:szCs w:val="28"/>
        </w:rPr>
        <w:t>2274</w:t>
      </w:r>
    </w:p>
    <w:p w:rsidR="00F900C8" w:rsidRPr="00480B9F" w:rsidRDefault="005507A8" w:rsidP="00775026">
      <w:pPr>
        <w:pStyle w:val="ListParagraph"/>
        <w:spacing w:line="216" w:lineRule="auto"/>
        <w:ind w:left="360"/>
        <w:jc w:val="center"/>
        <w:rPr>
          <w:rFonts w:ascii="Mangal" w:eastAsia="Arial Unicode MS" w:hAnsi="Mangal"/>
          <w:b/>
          <w:bCs/>
          <w:sz w:val="28"/>
          <w:szCs w:val="28"/>
        </w:rPr>
      </w:pPr>
      <w:r>
        <w:rPr>
          <w:rFonts w:ascii="Mangal" w:eastAsia="Arial Unicode MS" w:hAnsi="Mangal"/>
          <w:b/>
          <w:bCs/>
          <w:sz w:val="28"/>
          <w:szCs w:val="28"/>
        </w:rPr>
        <w:t>06 दिसम्बर,</w:t>
      </w:r>
      <w:r w:rsidR="00F900C8">
        <w:rPr>
          <w:rFonts w:ascii="Mangal" w:eastAsia="Arial Unicode MS" w:hAnsi="Mangal"/>
          <w:b/>
          <w:bCs/>
          <w:sz w:val="28"/>
          <w:szCs w:val="28"/>
        </w:rPr>
        <w:t xml:space="preserve"> </w:t>
      </w:r>
      <w:r w:rsidR="004D5BAE">
        <w:rPr>
          <w:rFonts w:ascii="Mangal" w:eastAsia="Arial Unicode MS" w:hAnsi="Mangal"/>
          <w:b/>
          <w:bCs/>
          <w:sz w:val="28"/>
          <w:szCs w:val="28"/>
        </w:rPr>
        <w:t>2016</w:t>
      </w:r>
      <w:r w:rsidR="00F900C8" w:rsidRPr="00480B9F">
        <w:rPr>
          <w:rFonts w:ascii="Mangal" w:eastAsia="Arial Unicode MS" w:hAnsi="Mangal"/>
          <w:b/>
          <w:bCs/>
          <w:sz w:val="28"/>
          <w:szCs w:val="28"/>
        </w:rPr>
        <w:t xml:space="preserve"> </w:t>
      </w:r>
      <w:r w:rsidR="00F900C8" w:rsidRPr="00480B9F">
        <w:rPr>
          <w:rFonts w:ascii="Mangal" w:eastAsia="Arial Unicode MS" w:hAnsi="Mangal"/>
          <w:b/>
          <w:bCs/>
          <w:sz w:val="28"/>
          <w:szCs w:val="28"/>
          <w:cs/>
        </w:rPr>
        <w:t>को उत्तर के लिए</w:t>
      </w:r>
    </w:p>
    <w:p w:rsidR="00F900C8" w:rsidRPr="00480B9F" w:rsidRDefault="00F900C8" w:rsidP="00775026">
      <w:pPr>
        <w:spacing w:line="216" w:lineRule="auto"/>
        <w:rPr>
          <w:rFonts w:ascii="Mangal" w:eastAsia="Arial Unicode MS" w:hAnsi="Mangal" w:cs="Mangal"/>
          <w:b/>
          <w:bCs/>
          <w:sz w:val="28"/>
          <w:szCs w:val="28"/>
        </w:rPr>
      </w:pPr>
    </w:p>
    <w:p w:rsidR="00603383" w:rsidRDefault="008402F8" w:rsidP="008D5F4A">
      <w:pPr>
        <w:spacing w:line="216" w:lineRule="auto"/>
        <w:ind w:left="810"/>
        <w:rPr>
          <w:rFonts w:ascii="Mangal" w:eastAsia="Arial Unicode MS" w:hAnsi="Mangal" w:cs="Mangal"/>
          <w:b/>
          <w:bCs/>
          <w:sz w:val="28"/>
          <w:szCs w:val="28"/>
        </w:rPr>
      </w:pPr>
      <w:r>
        <w:rPr>
          <w:rFonts w:ascii="Mangal" w:eastAsia="Arial Unicode MS" w:hAnsi="Mangal" w:cs="Mangal"/>
          <w:b/>
          <w:bCs/>
          <w:sz w:val="28"/>
          <w:szCs w:val="28"/>
          <w:cs/>
        </w:rPr>
        <w:t>स्कोरपीन पनडुब्बी के सौदे के आंकड़े का सार्वजनिक होना</w:t>
      </w:r>
    </w:p>
    <w:p w:rsidR="00137969" w:rsidRDefault="008402F8" w:rsidP="00F343FD">
      <w:pPr>
        <w:tabs>
          <w:tab w:val="left" w:pos="720"/>
        </w:tabs>
        <w:spacing w:after="0" w:line="216" w:lineRule="auto"/>
        <w:rPr>
          <w:rFonts w:ascii="Mangal" w:eastAsia="Arial Unicode MS" w:hAnsi="Mangal" w:cs="Mangal"/>
          <w:b/>
          <w:bCs/>
          <w:sz w:val="28"/>
          <w:szCs w:val="28"/>
        </w:rPr>
      </w:pPr>
      <w:r>
        <w:rPr>
          <w:rFonts w:ascii="Mangal" w:eastAsia="Arial Unicode MS" w:hAnsi="Mangal" w:cs="Mangal"/>
          <w:b/>
          <w:bCs/>
          <w:sz w:val="28"/>
          <w:szCs w:val="28"/>
        </w:rPr>
        <w:t>2274</w:t>
      </w:r>
      <w:r w:rsidR="008D5F4A">
        <w:rPr>
          <w:rFonts w:ascii="Mangal" w:eastAsia="Arial Unicode MS" w:hAnsi="Mangal" w:cs="Mangal"/>
          <w:b/>
          <w:bCs/>
          <w:sz w:val="28"/>
          <w:szCs w:val="28"/>
        </w:rPr>
        <w:t>.</w:t>
      </w:r>
      <w:r w:rsidR="004D5BAE">
        <w:rPr>
          <w:rFonts w:ascii="Mangal" w:eastAsia="Arial Unicode MS" w:hAnsi="Mangal" w:cs="Mangal"/>
          <w:b/>
          <w:bCs/>
          <w:sz w:val="28"/>
          <w:szCs w:val="28"/>
        </w:rPr>
        <w:t xml:space="preserve"> </w:t>
      </w:r>
      <w:r w:rsidR="004D5BAE">
        <w:rPr>
          <w:rFonts w:ascii="Mangal" w:eastAsia="Arial Unicode MS" w:hAnsi="Mangal" w:cs="Mangal"/>
          <w:b/>
          <w:bCs/>
          <w:sz w:val="28"/>
          <w:szCs w:val="28"/>
          <w:cs/>
        </w:rPr>
        <w:t>श्री</w:t>
      </w:r>
      <w:r w:rsidR="004D5BAE">
        <w:rPr>
          <w:rFonts w:ascii="Mangal" w:eastAsia="Arial Unicode MS" w:hAnsi="Mangal" w:cs="Mangal"/>
          <w:b/>
          <w:bCs/>
          <w:sz w:val="28"/>
          <w:szCs w:val="28"/>
        </w:rPr>
        <w:t xml:space="preserve"> </w:t>
      </w:r>
      <w:r>
        <w:rPr>
          <w:rFonts w:ascii="Mangal" w:eastAsia="Arial Unicode MS" w:hAnsi="Mangal" w:cs="Mangal"/>
          <w:b/>
          <w:bCs/>
          <w:sz w:val="28"/>
          <w:szCs w:val="28"/>
          <w:cs/>
        </w:rPr>
        <w:t>देवेंदर गौड टी</w:t>
      </w:r>
      <w:r w:rsidRPr="008402F8">
        <w:rPr>
          <w:rFonts w:ascii="Mangal" w:eastAsia="Arial Unicode MS" w:hAnsi="Mangal" w:cs="Mangal"/>
          <w:b/>
          <w:bCs/>
          <w:sz w:val="24"/>
          <w:szCs w:val="24"/>
          <w:cs/>
        </w:rPr>
        <w:t>0</w:t>
      </w:r>
      <w:r>
        <w:rPr>
          <w:rFonts w:ascii="Mangal" w:eastAsia="Arial Unicode MS" w:hAnsi="Mangal" w:cs="Mangal"/>
          <w:b/>
          <w:bCs/>
          <w:sz w:val="28"/>
          <w:szCs w:val="28"/>
          <w:cs/>
        </w:rPr>
        <w:t>:</w:t>
      </w:r>
    </w:p>
    <w:p w:rsidR="00137969" w:rsidRPr="00480B9F" w:rsidRDefault="00137969" w:rsidP="00775026">
      <w:pPr>
        <w:tabs>
          <w:tab w:val="left" w:pos="720"/>
        </w:tabs>
        <w:spacing w:after="0" w:line="216" w:lineRule="auto"/>
        <w:rPr>
          <w:rFonts w:ascii="Mangal" w:eastAsia="Arial Unicode MS" w:hAnsi="Mangal" w:cs="Mangal"/>
          <w:b/>
          <w:bCs/>
          <w:sz w:val="28"/>
          <w:szCs w:val="28"/>
        </w:rPr>
      </w:pPr>
    </w:p>
    <w:p w:rsidR="00F900C8" w:rsidRPr="00480B9F" w:rsidRDefault="00F900C8" w:rsidP="00775026">
      <w:pPr>
        <w:tabs>
          <w:tab w:val="left" w:pos="720"/>
        </w:tabs>
        <w:spacing w:line="216" w:lineRule="auto"/>
        <w:rPr>
          <w:rFonts w:ascii="Mangal" w:eastAsia="Arial Unicode MS" w:hAnsi="Mangal" w:cs="Mangal"/>
          <w:sz w:val="24"/>
          <w:szCs w:val="24"/>
        </w:rPr>
      </w:pPr>
      <w:r w:rsidRPr="00480B9F">
        <w:rPr>
          <w:rFonts w:ascii="Mangal" w:eastAsia="Arial Unicode MS" w:hAnsi="Mangal" w:cs="Mangal"/>
          <w:b/>
          <w:bCs/>
        </w:rPr>
        <w:tab/>
      </w:r>
      <w:r w:rsidRPr="00480B9F">
        <w:rPr>
          <w:rFonts w:ascii="Mangal" w:eastAsia="Arial Unicode MS" w:hAnsi="Mangal" w:cs="Mangal"/>
          <w:sz w:val="24"/>
          <w:szCs w:val="24"/>
          <w:cs/>
        </w:rPr>
        <w:t>क्या रक्षा मंत्री यह बताने की कृपा करेंगे कि</w:t>
      </w:r>
      <w:r w:rsidRPr="00480B9F">
        <w:rPr>
          <w:rFonts w:ascii="Mangal" w:eastAsia="Arial Unicode MS" w:hAnsi="Mangal" w:cs="Mangal"/>
          <w:sz w:val="24"/>
          <w:szCs w:val="24"/>
        </w:rPr>
        <w:t xml:space="preserve"> :</w:t>
      </w:r>
    </w:p>
    <w:p w:rsidR="00F900C8" w:rsidRPr="00480B9F" w:rsidRDefault="00F900C8" w:rsidP="006D7EFF">
      <w:pPr>
        <w:spacing w:after="120" w:line="240" w:lineRule="auto"/>
        <w:ind w:left="720" w:right="26" w:hanging="720"/>
        <w:jc w:val="both"/>
        <w:rPr>
          <w:rFonts w:ascii="Mangal" w:eastAsia="Arial Unicode MS" w:hAnsi="Mangal" w:cs="Mangal"/>
          <w:sz w:val="24"/>
          <w:szCs w:val="24"/>
        </w:rPr>
      </w:pPr>
      <w:r w:rsidRPr="00480B9F">
        <w:rPr>
          <w:rFonts w:ascii="Mangal" w:eastAsia="Arial Unicode MS" w:hAnsi="Mangal" w:cs="Mangal"/>
          <w:sz w:val="24"/>
          <w:szCs w:val="24"/>
        </w:rPr>
        <w:t>(</w:t>
      </w:r>
      <w:r w:rsidRPr="00480B9F">
        <w:rPr>
          <w:rFonts w:ascii="Mangal" w:eastAsia="Arial Unicode MS" w:hAnsi="Mangal" w:cs="Mangal"/>
          <w:sz w:val="24"/>
          <w:szCs w:val="24"/>
          <w:cs/>
        </w:rPr>
        <w:t>क</w:t>
      </w:r>
      <w:r w:rsidRPr="00480B9F">
        <w:rPr>
          <w:rFonts w:ascii="Mangal" w:eastAsia="Arial Unicode MS" w:hAnsi="Mangal" w:cs="Mangal"/>
          <w:sz w:val="24"/>
          <w:szCs w:val="24"/>
        </w:rPr>
        <w:t>)</w:t>
      </w:r>
      <w:r w:rsidRPr="00480B9F">
        <w:rPr>
          <w:rFonts w:ascii="Mangal" w:eastAsia="Arial Unicode MS" w:hAnsi="Mangal" w:cs="Mangal"/>
          <w:sz w:val="24"/>
          <w:szCs w:val="24"/>
        </w:rPr>
        <w:tab/>
      </w:r>
      <w:r w:rsidR="008402F8">
        <w:rPr>
          <w:rFonts w:ascii="Mangal" w:eastAsia="Arial Unicode MS" w:hAnsi="Mangal" w:cs="Mangal"/>
          <w:sz w:val="24"/>
          <w:szCs w:val="24"/>
          <w:cs/>
        </w:rPr>
        <w:t>क्या सरकार फ्रांस के साथ हुए भारतीय स्कोरपीन पनडुब्बी सौदे के सार्वजनिक होने के मामले की जांच करेगी</w:t>
      </w:r>
      <w:r w:rsidR="008D5F4A">
        <w:rPr>
          <w:rFonts w:ascii="Mangal" w:eastAsia="Arial Unicode MS" w:hAnsi="Mangal" w:cs="Mangal"/>
          <w:sz w:val="24"/>
          <w:szCs w:val="24"/>
        </w:rPr>
        <w:t>;</w:t>
      </w:r>
      <w:r w:rsidRPr="00480B9F">
        <w:rPr>
          <w:rFonts w:ascii="Mangal" w:eastAsia="Arial Unicode MS" w:hAnsi="Mangal" w:cs="Mangal"/>
          <w:sz w:val="24"/>
          <w:szCs w:val="24"/>
        </w:rPr>
        <w:t xml:space="preserve"> </w:t>
      </w:r>
    </w:p>
    <w:p w:rsidR="008D5F4A" w:rsidRDefault="00F900C8" w:rsidP="006D7EFF">
      <w:pPr>
        <w:spacing w:after="120" w:line="240" w:lineRule="auto"/>
        <w:ind w:left="720" w:hanging="720"/>
        <w:jc w:val="both"/>
        <w:rPr>
          <w:rFonts w:ascii="Mangal" w:eastAsia="Arial Unicode MS" w:hAnsi="Mangal" w:cs="Mangal"/>
          <w:sz w:val="24"/>
          <w:szCs w:val="24"/>
        </w:rPr>
      </w:pPr>
      <w:r w:rsidRPr="00480B9F">
        <w:rPr>
          <w:rFonts w:ascii="Mangal" w:eastAsia="Arial Unicode MS" w:hAnsi="Mangal" w:cs="Mangal"/>
          <w:sz w:val="24"/>
          <w:szCs w:val="24"/>
        </w:rPr>
        <w:t>(</w:t>
      </w:r>
      <w:r w:rsidRPr="00480B9F">
        <w:rPr>
          <w:rFonts w:ascii="Mangal" w:eastAsia="Arial Unicode MS" w:hAnsi="Mangal" w:cs="Mangal"/>
          <w:sz w:val="24"/>
          <w:szCs w:val="24"/>
          <w:cs/>
        </w:rPr>
        <w:t>ख</w:t>
      </w:r>
      <w:r w:rsidRPr="00480B9F">
        <w:rPr>
          <w:rFonts w:ascii="Mangal" w:eastAsia="Arial Unicode MS" w:hAnsi="Mangal" w:cs="Mangal"/>
          <w:sz w:val="24"/>
          <w:szCs w:val="24"/>
        </w:rPr>
        <w:t xml:space="preserve">) </w:t>
      </w:r>
      <w:r w:rsidRPr="00480B9F">
        <w:rPr>
          <w:rFonts w:ascii="Mangal" w:eastAsia="Arial Unicode MS" w:hAnsi="Mangal" w:cs="Mangal"/>
          <w:sz w:val="24"/>
          <w:szCs w:val="24"/>
        </w:rPr>
        <w:tab/>
      </w:r>
      <w:r w:rsidR="004D5BAE">
        <w:rPr>
          <w:rFonts w:ascii="Mangal" w:eastAsia="Arial Unicode MS" w:hAnsi="Mangal" w:cs="Mangal"/>
          <w:sz w:val="24"/>
          <w:szCs w:val="24"/>
          <w:cs/>
        </w:rPr>
        <w:t>क्या</w:t>
      </w:r>
      <w:r w:rsidR="004D5BAE">
        <w:rPr>
          <w:rFonts w:ascii="Mangal" w:eastAsia="Arial Unicode MS" w:hAnsi="Mangal" w:cs="Mangal"/>
          <w:sz w:val="24"/>
          <w:szCs w:val="24"/>
        </w:rPr>
        <w:t xml:space="preserve"> </w:t>
      </w:r>
      <w:r w:rsidR="008402F8">
        <w:rPr>
          <w:rFonts w:ascii="Mangal" w:eastAsia="Arial Unicode MS" w:hAnsi="Mangal" w:cs="Mangal"/>
          <w:sz w:val="24"/>
          <w:szCs w:val="24"/>
          <w:cs/>
        </w:rPr>
        <w:t>यह सच है कि इसके पीछे पूर्व-फ्रांसीसी नौसेना अधिकारी का हाथ है</w:t>
      </w:r>
      <w:r w:rsidR="004D5BAE">
        <w:rPr>
          <w:rFonts w:ascii="Mangal" w:eastAsia="Arial Unicode MS" w:hAnsi="Mangal" w:cs="Mangal"/>
          <w:sz w:val="24"/>
          <w:szCs w:val="24"/>
        </w:rPr>
        <w:t xml:space="preserve">; </w:t>
      </w:r>
    </w:p>
    <w:p w:rsidR="008402F8" w:rsidRDefault="008D5F4A" w:rsidP="004D5BAE">
      <w:pPr>
        <w:spacing w:after="120" w:line="240" w:lineRule="auto"/>
        <w:ind w:left="720" w:hanging="720"/>
        <w:jc w:val="both"/>
        <w:rPr>
          <w:rFonts w:ascii="Mangal" w:eastAsia="Arial Unicode MS" w:hAnsi="Mangal" w:cs="Mangal"/>
          <w:sz w:val="24"/>
          <w:szCs w:val="24"/>
          <w:cs/>
        </w:rPr>
      </w:pPr>
      <w:r>
        <w:rPr>
          <w:rFonts w:ascii="Mangal" w:eastAsia="Arial Unicode MS" w:hAnsi="Mangal" w:cs="Mangal"/>
          <w:sz w:val="24"/>
          <w:szCs w:val="24"/>
        </w:rPr>
        <w:t>(</w:t>
      </w:r>
      <w:r>
        <w:rPr>
          <w:rFonts w:ascii="Mangal" w:eastAsia="Arial Unicode MS" w:hAnsi="Mangal" w:cs="Mangal"/>
          <w:sz w:val="24"/>
          <w:szCs w:val="24"/>
          <w:cs/>
        </w:rPr>
        <w:t>ग</w:t>
      </w:r>
      <w:r>
        <w:rPr>
          <w:rFonts w:ascii="Mangal" w:eastAsia="Arial Unicode MS" w:hAnsi="Mangal" w:cs="Mangal"/>
          <w:sz w:val="24"/>
          <w:szCs w:val="24"/>
        </w:rPr>
        <w:t>)</w:t>
      </w:r>
      <w:r>
        <w:rPr>
          <w:rFonts w:ascii="Mangal" w:eastAsia="Arial Unicode MS" w:hAnsi="Mangal" w:cs="Mangal"/>
          <w:sz w:val="24"/>
          <w:szCs w:val="24"/>
        </w:rPr>
        <w:tab/>
      </w:r>
      <w:r w:rsidR="008402F8">
        <w:rPr>
          <w:rFonts w:ascii="Mangal" w:eastAsia="Arial Unicode MS" w:hAnsi="Mangal" w:cs="Mangal"/>
          <w:sz w:val="24"/>
          <w:szCs w:val="24"/>
          <w:cs/>
        </w:rPr>
        <w:t>क्या फ्रांस अथवा भारत द्वारा कोई जाँच कराई गई है;</w:t>
      </w:r>
    </w:p>
    <w:p w:rsidR="008402F8" w:rsidRDefault="008402F8" w:rsidP="004D5BAE">
      <w:pPr>
        <w:spacing w:after="120" w:line="240" w:lineRule="auto"/>
        <w:ind w:left="720" w:hanging="720"/>
        <w:jc w:val="both"/>
        <w:rPr>
          <w:rFonts w:ascii="Mangal" w:eastAsia="Arial Unicode MS" w:hAnsi="Mangal" w:cs="Mangal"/>
          <w:sz w:val="24"/>
          <w:szCs w:val="24"/>
          <w:cs/>
        </w:rPr>
      </w:pPr>
      <w:r>
        <w:rPr>
          <w:rFonts w:ascii="Mangal" w:eastAsia="Arial Unicode MS" w:hAnsi="Mangal" w:cs="Mangal"/>
          <w:sz w:val="24"/>
          <w:szCs w:val="24"/>
          <w:cs/>
        </w:rPr>
        <w:t>(घ)</w:t>
      </w:r>
      <w:r>
        <w:rPr>
          <w:rFonts w:ascii="Mangal" w:eastAsia="Arial Unicode MS" w:hAnsi="Mangal" w:cs="Mangal"/>
          <w:sz w:val="24"/>
          <w:szCs w:val="24"/>
          <w:cs/>
        </w:rPr>
        <w:tab/>
        <w:t>यदि हां, तो इस जांच की स्थिति क्या है; और</w:t>
      </w:r>
    </w:p>
    <w:p w:rsidR="003E234F" w:rsidRPr="00B20833" w:rsidRDefault="008402F8" w:rsidP="004D5BAE">
      <w:pPr>
        <w:spacing w:after="120" w:line="240" w:lineRule="auto"/>
        <w:ind w:left="720" w:hanging="720"/>
        <w:jc w:val="both"/>
        <w:rPr>
          <w:rFonts w:ascii="Mangal" w:eastAsia="Arial Unicode MS" w:hAnsi="Mangal" w:cs="Mangal"/>
          <w:sz w:val="24"/>
          <w:szCs w:val="24"/>
        </w:rPr>
      </w:pPr>
      <w:r>
        <w:rPr>
          <w:rFonts w:ascii="Mangal" w:eastAsia="Arial Unicode MS" w:hAnsi="Mangal" w:cs="Mangal"/>
          <w:sz w:val="24"/>
          <w:szCs w:val="24"/>
          <w:cs/>
        </w:rPr>
        <w:t>(ड.)</w:t>
      </w:r>
      <w:r>
        <w:rPr>
          <w:rFonts w:ascii="Mangal" w:eastAsia="Arial Unicode MS" w:hAnsi="Mangal" w:cs="Mangal"/>
          <w:sz w:val="24"/>
          <w:szCs w:val="24"/>
          <w:cs/>
        </w:rPr>
        <w:tab/>
        <w:t>क्या इस सौदे की सुरक्षा लेखा परीक्षा कराए जाने की कोई योजना है और यदि नहीं, तो इसके क्या कारण हैं</w:t>
      </w:r>
      <w:r w:rsidR="00F343FD">
        <w:rPr>
          <w:rFonts w:ascii="Mangal" w:eastAsia="Arial Unicode MS" w:hAnsi="Mangal" w:cs="Mangal"/>
          <w:sz w:val="24"/>
          <w:szCs w:val="24"/>
        </w:rPr>
        <w:t xml:space="preserve"> </w:t>
      </w:r>
      <w:r w:rsidR="00F900C8" w:rsidRPr="00480B9F">
        <w:rPr>
          <w:rFonts w:ascii="Mangal" w:eastAsia="Arial Unicode MS" w:hAnsi="Mangal" w:cs="Mangal"/>
          <w:sz w:val="24"/>
          <w:szCs w:val="24"/>
        </w:rPr>
        <w:t>?</w:t>
      </w:r>
    </w:p>
    <w:p w:rsidR="00021A36" w:rsidRDefault="00021A36" w:rsidP="00A00EBB">
      <w:pPr>
        <w:spacing w:after="0" w:line="192" w:lineRule="auto"/>
        <w:ind w:right="-720"/>
        <w:jc w:val="center"/>
        <w:rPr>
          <w:rFonts w:ascii="Mangal" w:eastAsia="Arial Unicode MS" w:hAnsi="Mangal" w:cs="Mangal"/>
          <w:b/>
          <w:bCs/>
          <w:sz w:val="28"/>
          <w:szCs w:val="28"/>
        </w:rPr>
      </w:pPr>
    </w:p>
    <w:p w:rsidR="00F51D2E" w:rsidRDefault="00F900C8" w:rsidP="00A00EBB">
      <w:pPr>
        <w:spacing w:after="0" w:line="192" w:lineRule="auto"/>
        <w:ind w:right="-720"/>
        <w:jc w:val="center"/>
        <w:rPr>
          <w:rFonts w:ascii="Mangal" w:eastAsia="Arial Unicode MS" w:hAnsi="Mangal" w:cs="Mangal"/>
          <w:b/>
          <w:sz w:val="28"/>
          <w:szCs w:val="28"/>
        </w:rPr>
      </w:pPr>
      <w:r w:rsidRPr="00480B9F">
        <w:rPr>
          <w:rFonts w:ascii="Mangal" w:eastAsia="Arial Unicode MS" w:hAnsi="Mangal" w:cs="Mangal"/>
          <w:b/>
          <w:bCs/>
          <w:sz w:val="28"/>
          <w:szCs w:val="28"/>
          <w:cs/>
        </w:rPr>
        <w:t>उत्तर</w:t>
      </w:r>
      <w:r w:rsidRPr="00480B9F">
        <w:rPr>
          <w:rFonts w:ascii="Mangal" w:eastAsia="Arial Unicode MS" w:hAnsi="Mangal" w:cs="Mangal"/>
          <w:b/>
          <w:bCs/>
          <w:sz w:val="28"/>
          <w:szCs w:val="28"/>
        </w:rPr>
        <w:br/>
      </w:r>
      <w:r w:rsidR="00021A36">
        <w:rPr>
          <w:rFonts w:ascii="Mangal" w:eastAsia="Arial Unicode MS" w:hAnsi="Mangal" w:cs="Mangal"/>
          <w:b/>
          <w:bCs/>
          <w:sz w:val="28"/>
          <w:szCs w:val="28"/>
          <w:cs/>
        </w:rPr>
        <w:t>रक्षा</w:t>
      </w:r>
      <w:r w:rsidR="00A00EBB">
        <w:rPr>
          <w:rFonts w:ascii="Mangal" w:eastAsia="Arial Unicode MS" w:hAnsi="Mangal" w:cs="Mangal"/>
          <w:b/>
          <w:bCs/>
          <w:sz w:val="28"/>
          <w:szCs w:val="28"/>
          <w:cs/>
        </w:rPr>
        <w:t xml:space="preserve"> </w:t>
      </w:r>
      <w:r w:rsidR="00AE44BF">
        <w:rPr>
          <w:rFonts w:ascii="Mangal" w:eastAsia="Arial Unicode MS" w:hAnsi="Mangal" w:cs="Mangal"/>
          <w:b/>
          <w:bCs/>
          <w:sz w:val="28"/>
          <w:szCs w:val="28"/>
          <w:cs/>
        </w:rPr>
        <w:t xml:space="preserve">मंत्रालय में राज्य </w:t>
      </w:r>
      <w:r w:rsidR="00A00EBB">
        <w:rPr>
          <w:rFonts w:ascii="Mangal" w:eastAsia="Arial Unicode MS" w:hAnsi="Mangal" w:cs="Mangal"/>
          <w:b/>
          <w:bCs/>
          <w:sz w:val="28"/>
          <w:szCs w:val="28"/>
          <w:cs/>
        </w:rPr>
        <w:t>मंत्री</w:t>
      </w:r>
      <w:r w:rsidR="00A00EBB">
        <w:rPr>
          <w:rFonts w:ascii="Mangal" w:eastAsia="Arial Unicode MS" w:hAnsi="Mangal" w:cs="Mangal"/>
          <w:b/>
          <w:sz w:val="28"/>
          <w:szCs w:val="28"/>
        </w:rPr>
        <w:t xml:space="preserve"> (</w:t>
      </w:r>
      <w:r w:rsidR="00021A36">
        <w:rPr>
          <w:rFonts w:ascii="Mangal" w:eastAsia="Arial Unicode MS" w:hAnsi="Mangal" w:cs="Mangal"/>
          <w:b/>
          <w:bCs/>
          <w:sz w:val="28"/>
          <w:szCs w:val="28"/>
          <w:cs/>
        </w:rPr>
        <w:t>श्री</w:t>
      </w:r>
      <w:r w:rsidR="00021A36">
        <w:rPr>
          <w:rFonts w:ascii="Mangal" w:eastAsia="Arial Unicode MS" w:hAnsi="Mangal" w:cs="Mangal"/>
          <w:b/>
          <w:bCs/>
          <w:sz w:val="28"/>
          <w:szCs w:val="28"/>
        </w:rPr>
        <w:t xml:space="preserve"> </w:t>
      </w:r>
      <w:r w:rsidR="00AE44BF">
        <w:rPr>
          <w:rFonts w:ascii="Mangal" w:eastAsia="Arial Unicode MS" w:hAnsi="Mangal" w:cs="Mangal"/>
          <w:b/>
          <w:bCs/>
          <w:sz w:val="28"/>
          <w:szCs w:val="28"/>
          <w:cs/>
        </w:rPr>
        <w:t>सुभाष भामरे</w:t>
      </w:r>
      <w:r w:rsidR="00A00EBB">
        <w:rPr>
          <w:rFonts w:ascii="Mangal" w:eastAsia="Arial Unicode MS" w:hAnsi="Mangal" w:cs="Mangal"/>
          <w:b/>
          <w:sz w:val="28"/>
          <w:szCs w:val="28"/>
        </w:rPr>
        <w:t xml:space="preserve">) </w:t>
      </w:r>
    </w:p>
    <w:p w:rsidR="00F51D2E" w:rsidRDefault="00F51D2E" w:rsidP="006D7EFF">
      <w:pPr>
        <w:spacing w:after="0" w:line="240" w:lineRule="auto"/>
        <w:ind w:right="-720"/>
        <w:jc w:val="center"/>
        <w:rPr>
          <w:rFonts w:ascii="Mangal" w:eastAsia="Arial Unicode MS" w:hAnsi="Mangal" w:cs="Mangal"/>
          <w:b/>
          <w:sz w:val="28"/>
          <w:szCs w:val="28"/>
        </w:rPr>
      </w:pPr>
    </w:p>
    <w:p w:rsidR="00C70882" w:rsidRPr="00AC72B0" w:rsidRDefault="00AC0644" w:rsidP="005507A8">
      <w:pPr>
        <w:spacing w:after="0" w:line="240" w:lineRule="auto"/>
        <w:ind w:right="-720"/>
        <w:jc w:val="both"/>
        <w:rPr>
          <w:rFonts w:ascii="Mangal" w:eastAsia="Arial Unicode MS" w:hAnsi="Mangal" w:cs="Mangal"/>
          <w:b/>
          <w:sz w:val="24"/>
          <w:szCs w:val="28"/>
        </w:rPr>
      </w:pPr>
      <w:r w:rsidRPr="00AC72B0">
        <w:rPr>
          <w:rFonts w:ascii="Mangal" w:eastAsia="Arial Unicode MS" w:hAnsi="Mangal" w:cs="Mangal"/>
          <w:b/>
          <w:sz w:val="24"/>
          <w:szCs w:val="24"/>
        </w:rPr>
        <w:t>(</w:t>
      </w:r>
      <w:r w:rsidRPr="00AC72B0">
        <w:rPr>
          <w:rFonts w:ascii="Mangal" w:eastAsia="Arial Unicode MS" w:hAnsi="Mangal" w:cs="Mangal"/>
          <w:b/>
          <w:sz w:val="24"/>
          <w:szCs w:val="24"/>
          <w:cs/>
        </w:rPr>
        <w:t>क</w:t>
      </w:r>
      <w:r w:rsidR="005507A8">
        <w:rPr>
          <w:rFonts w:ascii="Mangal" w:eastAsia="Arial Unicode MS" w:hAnsi="Mangal" w:cs="Mangal"/>
          <w:b/>
          <w:sz w:val="24"/>
          <w:szCs w:val="24"/>
        </w:rPr>
        <w:t xml:space="preserve">) </w:t>
      </w:r>
      <w:r w:rsidR="005507A8">
        <w:rPr>
          <w:rFonts w:ascii="Mangal" w:eastAsia="Arial Unicode MS" w:hAnsi="Mangal" w:cs="Mangal"/>
          <w:sz w:val="24"/>
          <w:szCs w:val="24"/>
        </w:rPr>
        <w:t>से (ड.):</w:t>
      </w:r>
      <w:r w:rsidR="005507A8">
        <w:rPr>
          <w:rFonts w:ascii="Mangal" w:eastAsia="Arial Unicode MS" w:hAnsi="Mangal" w:cs="Mangal"/>
          <w:sz w:val="24"/>
          <w:szCs w:val="24"/>
        </w:rPr>
        <w:tab/>
      </w:r>
      <w:r w:rsidR="00AE44BF">
        <w:rPr>
          <w:rFonts w:ascii="Mangal" w:eastAsia="Arial Unicode MS" w:hAnsi="Mangal" w:cs="Mangal"/>
          <w:b/>
          <w:sz w:val="24"/>
          <w:szCs w:val="24"/>
          <w:cs/>
        </w:rPr>
        <w:t xml:space="preserve">रक्षा मंत्रालय ने </w:t>
      </w:r>
      <w:r w:rsidR="00345F85">
        <w:rPr>
          <w:rFonts w:ascii="Mangal" w:eastAsia="Arial Unicode MS" w:hAnsi="Mangal" w:cs="Mangal"/>
          <w:b/>
          <w:sz w:val="24"/>
          <w:szCs w:val="24"/>
          <w:cs/>
        </w:rPr>
        <w:t>स्कोरपीन</w:t>
      </w:r>
      <w:r w:rsidR="005507A8">
        <w:rPr>
          <w:rFonts w:ascii="Mangal" w:eastAsia="Arial Unicode MS" w:hAnsi="Mangal" w:cs="Mangal"/>
          <w:b/>
          <w:sz w:val="24"/>
          <w:szCs w:val="24"/>
          <w:cs/>
        </w:rPr>
        <w:t xml:space="preserve"> पनडुब्बी से संबंधित दस्तावेज के कथित रूप से सार्वजनिक हो जाने की जांच के लिए एक समिति का गठन किया था। समिति ने अपनी रिपोर्ट सौंप दी है, जिसकी जांच की जा रही है।</w:t>
      </w:r>
      <w:r w:rsidR="0059766D">
        <w:rPr>
          <w:rFonts w:ascii="Mangal" w:eastAsia="Arial Unicode MS" w:hAnsi="Mangal" w:cs="Mangal"/>
          <w:b/>
          <w:sz w:val="24"/>
          <w:szCs w:val="24"/>
          <w:cs/>
        </w:rPr>
        <w:t xml:space="preserve"> इसके अलावा </w:t>
      </w:r>
      <w:r w:rsidR="00345F85">
        <w:rPr>
          <w:rFonts w:ascii="Mangal" w:eastAsia="Arial Unicode MS" w:hAnsi="Mangal" w:cs="Mangal"/>
          <w:b/>
          <w:sz w:val="24"/>
          <w:szCs w:val="24"/>
          <w:cs/>
        </w:rPr>
        <w:t>स्कोरपीन</w:t>
      </w:r>
      <w:r w:rsidR="0059766D">
        <w:rPr>
          <w:rFonts w:ascii="Mangal" w:eastAsia="Arial Unicode MS" w:hAnsi="Mangal" w:cs="Mangal"/>
          <w:b/>
          <w:sz w:val="24"/>
          <w:szCs w:val="24"/>
          <w:cs/>
        </w:rPr>
        <w:t xml:space="preserve"> पनडुब्बी से संबंधित सूचना के सार्वजनिक हो जाने की जांच</w:t>
      </w:r>
      <w:r w:rsidR="00A74184">
        <w:rPr>
          <w:rFonts w:ascii="Mangal" w:eastAsia="Arial Unicode MS" w:hAnsi="Mangal" w:cs="Mangal"/>
          <w:b/>
          <w:sz w:val="24"/>
          <w:szCs w:val="24"/>
          <w:cs/>
        </w:rPr>
        <w:t xml:space="preserve"> फ्रांसीसी सरकार द्वारा भी की जा रही है।</w:t>
      </w:r>
      <w:r w:rsidR="00741485">
        <w:rPr>
          <w:rFonts w:ascii="Mangal" w:eastAsia="Arial Unicode MS" w:hAnsi="Mangal" w:cs="Mangal"/>
          <w:b/>
          <w:sz w:val="24"/>
          <w:szCs w:val="24"/>
          <w:cs/>
        </w:rPr>
        <w:t xml:space="preserve"> जांचों के पूरा होने तथा समिति की रिपोर्ट की जांच पूरी हो जाने</w:t>
      </w:r>
      <w:r w:rsidR="007653DF">
        <w:rPr>
          <w:rFonts w:ascii="Mangal" w:eastAsia="Arial Unicode MS" w:hAnsi="Mangal" w:cs="Mangal"/>
          <w:b/>
          <w:sz w:val="24"/>
          <w:szCs w:val="24"/>
          <w:cs/>
        </w:rPr>
        <w:t xml:space="preserve"> के बाद ही</w:t>
      </w:r>
      <w:bookmarkStart w:id="0" w:name="_GoBack"/>
      <w:bookmarkEnd w:id="0"/>
      <w:r w:rsidR="00655502">
        <w:rPr>
          <w:rFonts w:ascii="Mangal" w:eastAsia="Arial Unicode MS" w:hAnsi="Mangal" w:cs="Mangal"/>
          <w:b/>
          <w:sz w:val="24"/>
          <w:szCs w:val="24"/>
          <w:cs/>
        </w:rPr>
        <w:t xml:space="preserve"> इस सौदे के सुरक्षा लेखापरीक्षा की आवश्यकता</w:t>
      </w:r>
      <w:r w:rsidR="007876C5">
        <w:rPr>
          <w:rFonts w:ascii="Mangal" w:eastAsia="Arial Unicode MS" w:hAnsi="Mangal" w:cs="Mangal"/>
          <w:b/>
          <w:sz w:val="24"/>
          <w:szCs w:val="24"/>
          <w:cs/>
        </w:rPr>
        <w:t xml:space="preserve"> का निर्णय लिया जाएगा।</w:t>
      </w:r>
    </w:p>
    <w:p w:rsidR="00137969" w:rsidRPr="00066CC7" w:rsidRDefault="00EF4C6D" w:rsidP="00C70882">
      <w:pPr>
        <w:ind w:firstLine="720"/>
        <w:jc w:val="center"/>
        <w:rPr>
          <w:rFonts w:ascii="Mangal" w:eastAsia="Arial Unicode MS" w:hAnsi="Mangal" w:cs="Mangal"/>
          <w:bCs/>
          <w:sz w:val="28"/>
          <w:szCs w:val="28"/>
        </w:rPr>
      </w:pPr>
      <w:r w:rsidRPr="00066CC7">
        <w:rPr>
          <w:rFonts w:ascii="Mangal" w:eastAsia="Arial Unicode MS" w:hAnsi="Mangal" w:cs="Mangal"/>
          <w:bCs/>
          <w:sz w:val="24"/>
          <w:szCs w:val="24"/>
        </w:rPr>
        <w:t>***</w:t>
      </w:r>
    </w:p>
    <w:sectPr w:rsidR="00137969" w:rsidRPr="00066CC7" w:rsidSect="00295B00">
      <w:pgSz w:w="11906" w:h="16838"/>
      <w:pgMar w:top="1008"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F900C8"/>
    <w:rsid w:val="00004723"/>
    <w:rsid w:val="00021A36"/>
    <w:rsid w:val="00042401"/>
    <w:rsid w:val="00066CC7"/>
    <w:rsid w:val="000719D2"/>
    <w:rsid w:val="00097BF3"/>
    <w:rsid w:val="000C53E8"/>
    <w:rsid w:val="000C6103"/>
    <w:rsid w:val="00137969"/>
    <w:rsid w:val="00194ED2"/>
    <w:rsid w:val="001C42D2"/>
    <w:rsid w:val="001D0E06"/>
    <w:rsid w:val="001F3DD9"/>
    <w:rsid w:val="00221764"/>
    <w:rsid w:val="00232E00"/>
    <w:rsid w:val="0027024F"/>
    <w:rsid w:val="00295B00"/>
    <w:rsid w:val="00300472"/>
    <w:rsid w:val="00334D11"/>
    <w:rsid w:val="00345F85"/>
    <w:rsid w:val="00396618"/>
    <w:rsid w:val="003A331F"/>
    <w:rsid w:val="003E234F"/>
    <w:rsid w:val="003F2396"/>
    <w:rsid w:val="00422CAB"/>
    <w:rsid w:val="0043484C"/>
    <w:rsid w:val="00462189"/>
    <w:rsid w:val="004B3882"/>
    <w:rsid w:val="004D5BAE"/>
    <w:rsid w:val="00513309"/>
    <w:rsid w:val="00547461"/>
    <w:rsid w:val="005507A8"/>
    <w:rsid w:val="0056206B"/>
    <w:rsid w:val="0059766D"/>
    <w:rsid w:val="00603383"/>
    <w:rsid w:val="00647CFF"/>
    <w:rsid w:val="00654BA0"/>
    <w:rsid w:val="00655502"/>
    <w:rsid w:val="006711A9"/>
    <w:rsid w:val="00683261"/>
    <w:rsid w:val="006D7EFF"/>
    <w:rsid w:val="00741485"/>
    <w:rsid w:val="00751092"/>
    <w:rsid w:val="007653DF"/>
    <w:rsid w:val="00775026"/>
    <w:rsid w:val="007876C5"/>
    <w:rsid w:val="008402F8"/>
    <w:rsid w:val="00862005"/>
    <w:rsid w:val="00866BB3"/>
    <w:rsid w:val="00877117"/>
    <w:rsid w:val="008949EF"/>
    <w:rsid w:val="00897253"/>
    <w:rsid w:val="008B703A"/>
    <w:rsid w:val="008C2293"/>
    <w:rsid w:val="008D5F4A"/>
    <w:rsid w:val="00912143"/>
    <w:rsid w:val="00941E11"/>
    <w:rsid w:val="009C400F"/>
    <w:rsid w:val="009F41D7"/>
    <w:rsid w:val="00A00EBB"/>
    <w:rsid w:val="00A05453"/>
    <w:rsid w:val="00A221C3"/>
    <w:rsid w:val="00A36381"/>
    <w:rsid w:val="00A74184"/>
    <w:rsid w:val="00A77BEB"/>
    <w:rsid w:val="00AA0584"/>
    <w:rsid w:val="00AB4534"/>
    <w:rsid w:val="00AB6C38"/>
    <w:rsid w:val="00AC0644"/>
    <w:rsid w:val="00AC2097"/>
    <w:rsid w:val="00AC72B0"/>
    <w:rsid w:val="00AE44BF"/>
    <w:rsid w:val="00AF35C1"/>
    <w:rsid w:val="00B20833"/>
    <w:rsid w:val="00B46F21"/>
    <w:rsid w:val="00B51B3D"/>
    <w:rsid w:val="00B522D8"/>
    <w:rsid w:val="00B77951"/>
    <w:rsid w:val="00B90D1E"/>
    <w:rsid w:val="00B91356"/>
    <w:rsid w:val="00BC672C"/>
    <w:rsid w:val="00C064F4"/>
    <w:rsid w:val="00C356EA"/>
    <w:rsid w:val="00C4211F"/>
    <w:rsid w:val="00C70882"/>
    <w:rsid w:val="00C7089C"/>
    <w:rsid w:val="00CC05ED"/>
    <w:rsid w:val="00D22CFB"/>
    <w:rsid w:val="00D501D4"/>
    <w:rsid w:val="00DA0970"/>
    <w:rsid w:val="00E26CDC"/>
    <w:rsid w:val="00EF4C6D"/>
    <w:rsid w:val="00F04C8E"/>
    <w:rsid w:val="00F343FD"/>
    <w:rsid w:val="00F37CFE"/>
    <w:rsid w:val="00F51D2E"/>
    <w:rsid w:val="00F67920"/>
    <w:rsid w:val="00F74A2B"/>
    <w:rsid w:val="00F900C8"/>
    <w:rsid w:val="00F97773"/>
    <w:rsid w:val="00FC24A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0C8"/>
    <w:pPr>
      <w:spacing w:after="0" w:line="240" w:lineRule="auto"/>
      <w:ind w:left="720"/>
      <w:contextualSpacing/>
    </w:pPr>
    <w:rPr>
      <w:rFonts w:ascii="Times New Roman" w:eastAsia="Times New Roman" w:hAnsi="Times New Roman" w:cs="Mangal"/>
      <w:sz w:val="24"/>
      <w:szCs w:val="21"/>
    </w:rPr>
  </w:style>
  <w:style w:type="table" w:styleId="TableGrid">
    <w:name w:val="Table Grid"/>
    <w:basedOn w:val="TableNormal"/>
    <w:uiPriority w:val="59"/>
    <w:rsid w:val="00F977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9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rawatji</dc:creator>
  <cp:keywords/>
  <dc:description/>
  <cp:lastModifiedBy>Administrator</cp:lastModifiedBy>
  <cp:revision>78</cp:revision>
  <cp:lastPrinted>2016-12-05T10:14:00Z</cp:lastPrinted>
  <dcterms:created xsi:type="dcterms:W3CDTF">2015-04-27T12:53:00Z</dcterms:created>
  <dcterms:modified xsi:type="dcterms:W3CDTF">2016-12-05T11:30:00Z</dcterms:modified>
</cp:coreProperties>
</file>